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6366" w14:textId="77777777" w:rsidR="00542C19" w:rsidRDefault="00000000">
      <w:pPr>
        <w:jc w:val="center"/>
      </w:pPr>
      <w:r>
        <w:rPr>
          <w:rFonts w:eastAsia="標楷體"/>
          <w:color w:val="000000"/>
          <w:sz w:val="32"/>
          <w:u w:val="single"/>
        </w:rPr>
        <w:t>元智大學【</w:t>
      </w:r>
      <w:r>
        <w:rPr>
          <w:rFonts w:ascii="標楷體" w:eastAsia="標楷體" w:hAnsi="標楷體"/>
          <w:b/>
          <w:color w:val="000000"/>
          <w:sz w:val="32"/>
          <w:u w:val="single"/>
        </w:rPr>
        <w:t>碩士</w:t>
      </w:r>
      <w:r>
        <w:rPr>
          <w:rFonts w:ascii="標楷體" w:eastAsia="標楷體" w:hAnsi="標楷體"/>
          <w:b/>
          <w:bCs/>
          <w:color w:val="000000"/>
          <w:sz w:val="32"/>
          <w:u w:val="single"/>
        </w:rPr>
        <w:t>生</w:t>
      </w:r>
      <w:r>
        <w:rPr>
          <w:rFonts w:eastAsia="標楷體"/>
          <w:b/>
          <w:bCs/>
          <w:color w:val="000000"/>
          <w:sz w:val="32"/>
          <w:u w:val="single"/>
        </w:rPr>
        <w:t>】</w:t>
      </w:r>
      <w:r>
        <w:rPr>
          <w:rFonts w:eastAsia="標楷體"/>
          <w:color w:val="000000"/>
          <w:sz w:val="32"/>
          <w:u w:val="single"/>
        </w:rPr>
        <w:t>有</w:t>
      </w:r>
      <w:proofErr w:type="gramStart"/>
      <w:r>
        <w:rPr>
          <w:rFonts w:eastAsia="標楷體"/>
          <w:color w:val="000000"/>
          <w:sz w:val="32"/>
          <w:u w:val="single"/>
        </w:rPr>
        <w:t>庠</w:t>
      </w:r>
      <w:proofErr w:type="gramEnd"/>
      <w:r>
        <w:rPr>
          <w:rFonts w:eastAsia="標楷體"/>
          <w:color w:val="000000"/>
          <w:sz w:val="32"/>
          <w:u w:val="single"/>
        </w:rPr>
        <w:t>獎助學金申請書</w:t>
      </w:r>
    </w:p>
    <w:p w14:paraId="547C2E33" w14:textId="77777777" w:rsidR="00542C19" w:rsidRDefault="00000000">
      <w:pPr>
        <w:jc w:val="center"/>
      </w:pPr>
      <w:r>
        <w:rPr>
          <w:rFonts w:eastAsia="標楷體"/>
          <w:sz w:val="28"/>
          <w:u w:val="single"/>
        </w:rPr>
        <w:t>Yuan Ze University [MS Students]</w:t>
      </w:r>
      <w:bookmarkStart w:id="0" w:name="_Hlk163834468"/>
      <w:r>
        <w:rPr>
          <w:rFonts w:eastAsia="標楷體"/>
          <w:sz w:val="28"/>
          <w:u w:val="single"/>
        </w:rPr>
        <w:t xml:space="preserve"> </w:t>
      </w:r>
      <w:r>
        <w:rPr>
          <w:rFonts w:eastAsia="標楷體"/>
          <w:sz w:val="28"/>
          <w:szCs w:val="28"/>
          <w:u w:val="single"/>
        </w:rPr>
        <w:t>Yu-Ziang</w:t>
      </w:r>
      <w:bookmarkEnd w:id="0"/>
      <w:r>
        <w:rPr>
          <w:rFonts w:eastAsia="標楷體"/>
          <w:sz w:val="28"/>
          <w:u w:val="single"/>
        </w:rPr>
        <w:t xml:space="preserve"> Scholarship Application Form</w:t>
      </w:r>
    </w:p>
    <w:p w14:paraId="3B0534D1" w14:textId="77777777" w:rsidR="00542C19" w:rsidRDefault="00000000">
      <w:pPr>
        <w:spacing w:before="80"/>
        <w:ind w:right="-1"/>
        <w:jc w:val="right"/>
        <w:rPr>
          <w:rFonts w:eastAsia="標楷體"/>
          <w:color w:val="000000"/>
        </w:rPr>
      </w:pPr>
      <w:r>
        <w:rPr>
          <w:rFonts w:eastAsia="標楷體"/>
          <w:color w:val="000000"/>
        </w:rPr>
        <w:t>填表日</w:t>
      </w:r>
      <w:r>
        <w:rPr>
          <w:rFonts w:eastAsia="標楷體"/>
          <w:color w:val="000000"/>
        </w:rPr>
        <w:t>Date</w:t>
      </w:r>
      <w:r>
        <w:rPr>
          <w:rFonts w:eastAsia="標楷體"/>
          <w:color w:val="000000"/>
        </w:rPr>
        <w:t>：</w:t>
      </w:r>
      <w:r>
        <w:rPr>
          <w:rFonts w:eastAsia="標楷體"/>
          <w:color w:val="000000"/>
        </w:rPr>
        <w:t xml:space="preserve">       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</w:rPr>
        <w:t xml:space="preserve">(Y)      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 xml:space="preserve">(M)      </w:t>
      </w:r>
      <w:r>
        <w:rPr>
          <w:rFonts w:eastAsia="標楷體"/>
          <w:color w:val="000000"/>
        </w:rPr>
        <w:t>日</w:t>
      </w:r>
      <w:r>
        <w:rPr>
          <w:rFonts w:eastAsia="標楷體"/>
          <w:color w:val="000000"/>
        </w:rPr>
        <w:t>(D)</w:t>
      </w:r>
    </w:p>
    <w:tbl>
      <w:tblPr>
        <w:tblW w:w="100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1257"/>
        <w:gridCol w:w="3259"/>
        <w:gridCol w:w="143"/>
        <w:gridCol w:w="1275"/>
        <w:gridCol w:w="851"/>
        <w:gridCol w:w="2835"/>
      </w:tblGrid>
      <w:tr w:rsidR="00542C19" w14:paraId="0A55853E" w14:textId="77777777">
        <w:tblPrEx>
          <w:tblCellMar>
            <w:top w:w="0" w:type="dxa"/>
            <w:bottom w:w="0" w:type="dxa"/>
          </w:tblCellMar>
        </w:tblPrEx>
        <w:trPr>
          <w:cantSplit/>
          <w:trHeight w:val="672"/>
          <w:jc w:val="center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80B0B" w14:textId="77777777" w:rsidR="00542C19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申請人</w:t>
            </w:r>
          </w:p>
          <w:p w14:paraId="025C8C07" w14:textId="77777777" w:rsidR="00542C19" w:rsidRDefault="00000000">
            <w:pPr>
              <w:jc w:val="center"/>
            </w:pPr>
            <w:r>
              <w:t>Applicant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492A7" w14:textId="77777777" w:rsidR="00542C19" w:rsidRDefault="00542C1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AEDA9" w14:textId="77777777" w:rsidR="00542C19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  <w:p w14:paraId="7BEC2077" w14:textId="77777777" w:rsidR="00542C19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Phone No.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67EA7" w14:textId="77777777" w:rsidR="00542C19" w:rsidRDefault="00542C19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542C19" w14:paraId="05290A4A" w14:textId="77777777">
        <w:tblPrEx>
          <w:tblCellMar>
            <w:top w:w="0" w:type="dxa"/>
            <w:bottom w:w="0" w:type="dxa"/>
          </w:tblCellMar>
        </w:tblPrEx>
        <w:trPr>
          <w:cantSplit/>
          <w:trHeight w:val="632"/>
          <w:jc w:val="center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55453" w14:textId="77777777" w:rsidR="00542C19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號</w:t>
            </w:r>
          </w:p>
          <w:p w14:paraId="31E09B7E" w14:textId="77777777" w:rsidR="00542C19" w:rsidRDefault="00000000">
            <w:pPr>
              <w:jc w:val="center"/>
            </w:pPr>
            <w:r>
              <w:t>Student ID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9F21D" w14:textId="77777777" w:rsidR="00542C19" w:rsidRDefault="00542C1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A04FF" w14:textId="77777777" w:rsidR="00542C19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年級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班別</w:t>
            </w:r>
          </w:p>
          <w:p w14:paraId="71EE88E5" w14:textId="77777777" w:rsidR="00542C19" w:rsidRDefault="00000000">
            <w:pPr>
              <w:jc w:val="center"/>
            </w:pPr>
            <w:r>
              <w:t>Grade/Class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6A65C" w14:textId="77777777" w:rsidR="00542C19" w:rsidRDefault="00542C19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542C19" w14:paraId="33B341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14"/>
          <w:jc w:val="center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C7DD2" w14:textId="77777777" w:rsidR="00542C19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系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別</w:t>
            </w:r>
          </w:p>
          <w:p w14:paraId="4CF398F6" w14:textId="77777777" w:rsidR="00542C19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Department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FEDA2" w14:textId="77777777" w:rsidR="00542C19" w:rsidRDefault="00542C1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C38A5" w14:textId="77777777" w:rsidR="00542C19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入學年月</w:t>
            </w:r>
          </w:p>
          <w:p w14:paraId="2965CEC9" w14:textId="77777777" w:rsidR="00542C19" w:rsidRDefault="00000000">
            <w:pPr>
              <w:jc w:val="center"/>
            </w:pPr>
            <w:r>
              <w:t>Date of Enrollment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ABB61" w14:textId="77777777" w:rsidR="00542C19" w:rsidRDefault="00542C19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542C19" w14:paraId="5BD7B6A8" w14:textId="77777777">
        <w:tblPrEx>
          <w:tblCellMar>
            <w:top w:w="0" w:type="dxa"/>
            <w:bottom w:w="0" w:type="dxa"/>
          </w:tblCellMar>
        </w:tblPrEx>
        <w:trPr>
          <w:cantSplit/>
          <w:trHeight w:val="2635"/>
          <w:jc w:val="center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9D808" w14:textId="77777777" w:rsidR="00542C19" w:rsidRPr="007C7708" w:rsidRDefault="00000000">
            <w:pPr>
              <w:spacing w:before="80"/>
              <w:ind w:left="113" w:right="113"/>
              <w:jc w:val="center"/>
              <w:rPr>
                <w:rFonts w:eastAsia="標楷體"/>
                <w:color w:val="000000"/>
                <w:spacing w:val="-12"/>
              </w:rPr>
            </w:pPr>
            <w:r w:rsidRPr="007C7708">
              <w:rPr>
                <w:rFonts w:eastAsia="標楷體"/>
                <w:color w:val="000000"/>
                <w:spacing w:val="-12"/>
              </w:rPr>
              <w:t>申請資格</w:t>
            </w:r>
            <w:r w:rsidRPr="007C7708">
              <w:rPr>
                <w:rFonts w:eastAsia="標楷體"/>
                <w:color w:val="000000"/>
                <w:spacing w:val="-12"/>
              </w:rPr>
              <w:t>Qualifications for Application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1B12E" w14:textId="77777777" w:rsidR="00542C19" w:rsidRDefault="00000000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年級）</w:t>
            </w:r>
          </w:p>
          <w:p w14:paraId="2136F85F" w14:textId="77777777" w:rsidR="00542C19" w:rsidRDefault="00000000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新生</w:t>
            </w:r>
            <w:r>
              <w:rPr>
                <w:rFonts w:eastAsia="標楷體"/>
                <w:color w:val="000000"/>
              </w:rPr>
              <w:t>1st year of MS program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31300" w14:textId="77777777" w:rsidR="00542C19" w:rsidRDefault="00000000">
            <w:pPr>
              <w:spacing w:line="240" w:lineRule="atLeast"/>
              <w:ind w:left="254" w:right="156" w:hanging="254"/>
              <w:jc w:val="both"/>
            </w:pPr>
            <w:r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/>
              </w:rPr>
              <w:t>二條第2</w:t>
            </w:r>
            <w:r>
              <w:rPr>
                <w:rFonts w:ascii="標楷體" w:eastAsia="標楷體" w:hAnsi="標楷體"/>
                <w:lang w:eastAsia="zh-HK"/>
              </w:rPr>
              <w:t>款、第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  <w:lang w:eastAsia="zh-HK"/>
              </w:rPr>
              <w:t>款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</w:rPr>
              <w:t>錄取本校碩士班（不含在職專班），畢業學校為：</w:t>
            </w:r>
          </w:p>
          <w:p w14:paraId="265CD393" w14:textId="77777777" w:rsidR="00542C19" w:rsidRDefault="00000000">
            <w:pPr>
              <w:spacing w:line="240" w:lineRule="atLeast"/>
              <w:ind w:left="2" w:right="156"/>
              <w:jc w:val="both"/>
            </w:pPr>
            <w:r>
              <w:t xml:space="preserve">The student is enrolled </w:t>
            </w:r>
            <w:proofErr w:type="gramStart"/>
            <w:r>
              <w:t>to</w:t>
            </w:r>
            <w:proofErr w:type="gramEnd"/>
            <w:r>
              <w:t xml:space="preserve"> the master's program at YZU (Except the in-service Master program), whose graduate school is:</w:t>
            </w:r>
          </w:p>
          <w:p w14:paraId="522D6972" w14:textId="77777777" w:rsidR="00542C19" w:rsidRDefault="00000000">
            <w:pPr>
              <w:spacing w:line="240" w:lineRule="atLeast"/>
              <w:ind w:left="680" w:right="156" w:hanging="28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□元智大學：第一年給予相當於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學年學費金額助學金。</w:t>
            </w:r>
          </w:p>
          <w:p w14:paraId="33331959" w14:textId="77777777" w:rsidR="00542C19" w:rsidRDefault="00000000">
            <w:pPr>
              <w:spacing w:line="240" w:lineRule="atLeast"/>
              <w:ind w:left="393" w:right="156" w:hanging="2"/>
              <w:jc w:val="both"/>
            </w:pPr>
            <w:r>
              <w:rPr>
                <w:rFonts w:eastAsia="標楷體"/>
                <w:szCs w:val="24"/>
              </w:rPr>
              <w:t>Yuan Ze University</w:t>
            </w:r>
            <w:r>
              <w:rPr>
                <w:rFonts w:eastAsia="標楷體"/>
                <w:szCs w:val="24"/>
              </w:rPr>
              <w:t>：</w:t>
            </w:r>
            <w:r>
              <w:t xml:space="preserve">Scholarship </w:t>
            </w:r>
            <w:proofErr w:type="gramStart"/>
            <w:r>
              <w:t>amount</w:t>
            </w:r>
            <w:proofErr w:type="gramEnd"/>
            <w:r>
              <w:t xml:space="preserve"> equivalent to a whole year tuition in the 1</w:t>
            </w:r>
            <w:r>
              <w:rPr>
                <w:vertAlign w:val="superscript"/>
              </w:rPr>
              <w:t>st</w:t>
            </w:r>
            <w:r>
              <w:t xml:space="preserve"> year.</w:t>
            </w:r>
          </w:p>
          <w:p w14:paraId="4A604A7E" w14:textId="77777777" w:rsidR="00542C19" w:rsidRDefault="00000000">
            <w:pPr>
              <w:spacing w:line="240" w:lineRule="atLeast"/>
              <w:ind w:left="680" w:right="156" w:hanging="28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□亞東科技大學：第一年給予相當於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學年雜費金額助學金。</w:t>
            </w:r>
          </w:p>
          <w:p w14:paraId="6B169179" w14:textId="77777777" w:rsidR="00542C19" w:rsidRDefault="00000000">
            <w:pPr>
              <w:spacing w:line="240" w:lineRule="atLeast"/>
              <w:ind w:left="393" w:right="156" w:hanging="2"/>
              <w:jc w:val="both"/>
            </w:pPr>
            <w:r>
              <w:rPr>
                <w:rFonts w:eastAsia="標楷體"/>
                <w:szCs w:val="24"/>
              </w:rPr>
              <w:t xml:space="preserve">Asia Eastern University of Science and Technology: Scholarship </w:t>
            </w:r>
            <w:r>
              <w:t>amount</w:t>
            </w:r>
            <w:r>
              <w:rPr>
                <w:rFonts w:eastAsia="標楷體"/>
                <w:szCs w:val="24"/>
              </w:rPr>
              <w:t xml:space="preserve"> equivalent to </w:t>
            </w:r>
            <w:r>
              <w:t>a whole year</w:t>
            </w:r>
            <w:r>
              <w:rPr>
                <w:rFonts w:eastAsia="標楷體"/>
                <w:szCs w:val="24"/>
              </w:rPr>
              <w:t xml:space="preserve"> miscellaneous fees </w:t>
            </w:r>
            <w:r>
              <w:t>in the 1</w:t>
            </w:r>
            <w:r>
              <w:rPr>
                <w:vertAlign w:val="superscript"/>
              </w:rPr>
              <w:t>st</w:t>
            </w:r>
            <w:r>
              <w:t xml:space="preserve"> year</w:t>
            </w:r>
            <w:r>
              <w:rPr>
                <w:rFonts w:eastAsia="標楷體"/>
                <w:szCs w:val="24"/>
              </w:rPr>
              <w:t>.</w:t>
            </w:r>
          </w:p>
        </w:tc>
      </w:tr>
      <w:tr w:rsidR="00542C19" w14:paraId="179BC126" w14:textId="77777777">
        <w:tblPrEx>
          <w:tblCellMar>
            <w:top w:w="0" w:type="dxa"/>
            <w:bottom w:w="0" w:type="dxa"/>
          </w:tblCellMar>
        </w:tblPrEx>
        <w:trPr>
          <w:cantSplit/>
          <w:trHeight w:val="2813"/>
          <w:jc w:val="center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733DA" w14:textId="77777777" w:rsidR="00542C19" w:rsidRDefault="00542C1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D36D1" w14:textId="77777777" w:rsidR="00542C19" w:rsidRDefault="00000000">
            <w:pPr>
              <w:ind w:left="113" w:right="113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年級</w:t>
            </w:r>
            <w:r>
              <w:rPr>
                <w:rFonts w:eastAsia="標楷體"/>
                <w:color w:val="000000"/>
              </w:rPr>
              <w:t>2nd year of MS program</w:t>
            </w:r>
            <w:r>
              <w:rPr>
                <w:rFonts w:eastAsia="標楷體"/>
                <w:color w:val="000000"/>
              </w:rPr>
              <w:t>）</w:t>
            </w:r>
          </w:p>
          <w:p w14:paraId="2F8CDD3F" w14:textId="77777777" w:rsidR="00542C19" w:rsidRDefault="00000000">
            <w:pPr>
              <w:ind w:left="113" w:right="113"/>
            </w:pPr>
            <w:r>
              <w:rPr>
                <w:rFonts w:eastAsia="標楷體"/>
                <w:color w:val="000000"/>
              </w:rPr>
              <w:t>在學成績</w:t>
            </w:r>
            <w:r>
              <w:rPr>
                <w:rFonts w:eastAsia="標楷體"/>
              </w:rPr>
              <w:t>Academic Performance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09440" w14:textId="77777777" w:rsidR="00542C19" w:rsidRDefault="00000000">
            <w:pPr>
              <w:spacing w:line="0" w:lineRule="atLeast"/>
              <w:ind w:left="240" w:right="113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</w:rPr>
              <w:t>第五條第</w:t>
            </w:r>
            <w:r>
              <w:rPr>
                <w:rFonts w:eastAsia="標楷體"/>
              </w:rPr>
              <w:t>2</w:t>
            </w:r>
            <w:r>
              <w:rPr>
                <w:rFonts w:ascii="標楷體" w:eastAsia="標楷體" w:hAnsi="標楷體"/>
                <w:lang w:eastAsia="zh-HK"/>
              </w:rPr>
              <w:t>款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eastAsia="標楷體"/>
              </w:rPr>
              <w:t>碩士班（不含在職專班）二年級學生前學年成績於</w:t>
            </w:r>
            <w:r>
              <w:rPr>
                <w:rFonts w:ascii="標楷體" w:eastAsia="標楷體" w:hAnsi="標楷體"/>
                <w:szCs w:val="24"/>
              </w:rPr>
              <w:t>各所</w:t>
            </w:r>
            <w:r>
              <w:rPr>
                <w:rFonts w:ascii="標楷體" w:eastAsia="標楷體" w:hAnsi="標楷體" w:cs="Calibri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組</w:t>
            </w:r>
            <w:r>
              <w:rPr>
                <w:rFonts w:ascii="標楷體" w:eastAsia="標楷體" w:hAnsi="標楷體" w:cs="Calibri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學位學程</w:t>
            </w:r>
            <w:r>
              <w:rPr>
                <w:rFonts w:ascii="標楷體" w:eastAsia="標楷體" w:hAnsi="標楷體" w:cs="Calibri"/>
                <w:szCs w:val="24"/>
              </w:rPr>
              <w:t>)</w:t>
            </w:r>
            <w:r>
              <w:rPr>
                <w:rFonts w:eastAsia="標楷體"/>
              </w:rPr>
              <w:t>排名前</w:t>
            </w:r>
            <w:r>
              <w:rPr>
                <w:rFonts w:eastAsia="標楷體"/>
              </w:rPr>
              <w:t>5%</w:t>
            </w:r>
            <w:r>
              <w:rPr>
                <w:rFonts w:eastAsia="標楷體"/>
              </w:rPr>
              <w:t>或第一名，前一學年所修習學分數不低於（含）</w:t>
            </w:r>
            <w:r>
              <w:rPr>
                <w:rFonts w:eastAsia="標楷體"/>
              </w:rPr>
              <w:t>12</w:t>
            </w:r>
            <w:r>
              <w:rPr>
                <w:rFonts w:eastAsia="標楷體"/>
              </w:rPr>
              <w:t>學分</w:t>
            </w:r>
            <w:r>
              <w:rPr>
                <w:rFonts w:eastAsia="標楷體"/>
                <w:color w:val="000000"/>
              </w:rPr>
              <w:t>且學年平均成績</w:t>
            </w:r>
            <w:r>
              <w:rPr>
                <w:rFonts w:eastAsia="標楷體"/>
                <w:color w:val="000000"/>
              </w:rPr>
              <w:t>80</w:t>
            </w:r>
            <w:r>
              <w:rPr>
                <w:rFonts w:eastAsia="標楷體"/>
                <w:color w:val="000000"/>
              </w:rPr>
              <w:t>分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含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以上者，發給</w:t>
            </w:r>
            <w:r>
              <w:rPr>
                <w:rFonts w:eastAsia="標楷體"/>
                <w:color w:val="000000"/>
              </w:rPr>
              <w:t>8,000</w:t>
            </w:r>
            <w:r>
              <w:rPr>
                <w:rFonts w:eastAsia="標楷體"/>
                <w:color w:val="000000"/>
              </w:rPr>
              <w:t>元之獎學金。</w:t>
            </w:r>
          </w:p>
          <w:p w14:paraId="79143755" w14:textId="77777777" w:rsidR="00542C19" w:rsidRDefault="00000000">
            <w:pPr>
              <w:spacing w:line="240" w:lineRule="atLeast"/>
              <w:ind w:left="2" w:right="156"/>
              <w:jc w:val="both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-year students of Master program (Except the in-service Master program) </w:t>
            </w:r>
            <w:proofErr w:type="gramStart"/>
            <w:r>
              <w:t>having  1</w:t>
            </w:r>
            <w:proofErr w:type="gramEnd"/>
            <w:r>
              <w:rPr>
                <w:vertAlign w:val="superscript"/>
              </w:rPr>
              <w:t>st</w:t>
            </w:r>
            <w:r>
              <w:t xml:space="preserve"> academic grade with ranking top 5% or 1</w:t>
            </w:r>
            <w:r>
              <w:rPr>
                <w:vertAlign w:val="superscript"/>
              </w:rPr>
              <w:t>st</w:t>
            </w:r>
            <w:r>
              <w:t xml:space="preserve"> place in the department. The </w:t>
            </w:r>
            <w:proofErr w:type="gramStart"/>
            <w:r>
              <w:t>obtained course credits</w:t>
            </w:r>
            <w:proofErr w:type="gramEnd"/>
            <w:r>
              <w:t xml:space="preserve"> in the 1</w:t>
            </w:r>
            <w:r>
              <w:rPr>
                <w:vertAlign w:val="superscript"/>
              </w:rPr>
              <w:t>st</w:t>
            </w:r>
            <w:r>
              <w:t xml:space="preserve"> year </w:t>
            </w:r>
            <w:proofErr w:type="gramStart"/>
            <w:r>
              <w:t>is</w:t>
            </w:r>
            <w:proofErr w:type="gramEnd"/>
            <w:r>
              <w:t xml:space="preserve"> at least 12 credits and the average GPA is at least 80 points. The scholarship amount is 8,000 NTD.</w:t>
            </w:r>
          </w:p>
        </w:tc>
      </w:tr>
      <w:tr w:rsidR="00542C19" w14:paraId="7D785CC6" w14:textId="77777777">
        <w:tblPrEx>
          <w:tblCellMar>
            <w:top w:w="0" w:type="dxa"/>
            <w:bottom w:w="0" w:type="dxa"/>
          </w:tblCellMar>
        </w:tblPrEx>
        <w:trPr>
          <w:cantSplit/>
          <w:trHeight w:val="1275"/>
          <w:jc w:val="center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D9FA7" w14:textId="77777777" w:rsidR="00542C19" w:rsidRDefault="00000000">
            <w:pPr>
              <w:spacing w:before="80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/>
                <w:color w:val="000000"/>
              </w:rPr>
              <w:t>附繳證件</w:t>
            </w:r>
            <w:proofErr w:type="gramEnd"/>
          </w:p>
          <w:p w14:paraId="35F2A322" w14:textId="77777777" w:rsidR="00542C19" w:rsidRDefault="00000000">
            <w:pPr>
              <w:spacing w:before="80"/>
              <w:jc w:val="center"/>
            </w:pPr>
            <w:r>
              <w:rPr>
                <w:rFonts w:eastAsia="標楷體"/>
              </w:rPr>
              <w:t>Requirement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9248C" w14:textId="77777777" w:rsidR="00542C19" w:rsidRDefault="00000000">
            <w:pPr>
              <w:spacing w:before="80"/>
              <w:ind w:left="110" w:hanging="2"/>
            </w:pPr>
            <w:r>
              <w:rPr>
                <w:rFonts w:ascii="標楷體" w:eastAsia="標楷體" w:hAnsi="標楷體"/>
                <w:color w:val="000000"/>
              </w:rPr>
              <w:t>□班級排名資料</w:t>
            </w:r>
            <w:r>
              <w:rPr>
                <w:rFonts w:eastAsia="標楷體"/>
                <w:szCs w:val="24"/>
              </w:rPr>
              <w:t>Ranking</w:t>
            </w:r>
            <w:r>
              <w:rPr>
                <w:rFonts w:eastAsia="標楷體"/>
                <w:color w:val="000000"/>
              </w:rPr>
              <w:t xml:space="preserve"> in Class</w:t>
            </w:r>
          </w:p>
          <w:p w14:paraId="34ABD67E" w14:textId="77777777" w:rsidR="00542C19" w:rsidRDefault="00000000">
            <w:pPr>
              <w:spacing w:before="80"/>
              <w:ind w:left="110" w:hanging="2"/>
            </w:pPr>
            <w:r>
              <w:rPr>
                <w:rFonts w:ascii="標楷體" w:eastAsia="標楷體" w:hAnsi="標楷體"/>
                <w:color w:val="000000"/>
              </w:rPr>
              <w:t>□其他</w:t>
            </w:r>
            <w:r>
              <w:rPr>
                <w:rFonts w:eastAsia="標楷體"/>
                <w:color w:val="000000"/>
              </w:rPr>
              <w:t>Other</w:t>
            </w:r>
            <w:r>
              <w:rPr>
                <w:rFonts w:ascii="標楷體" w:eastAsia="標楷體" w:hAnsi="標楷體"/>
                <w:color w:val="000000"/>
              </w:rPr>
              <w:t xml:space="preserve"> (_____________)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06C20" w14:textId="77777777" w:rsidR="00542C19" w:rsidRDefault="00000000">
            <w:pPr>
              <w:spacing w:before="8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本學期校內申請獎項</w:t>
            </w:r>
          </w:p>
          <w:p w14:paraId="0B50E4FD" w14:textId="77777777" w:rsidR="00542C19" w:rsidRDefault="00000000">
            <w:pPr>
              <w:spacing w:before="80"/>
              <w:jc w:val="center"/>
            </w:pPr>
            <w:r>
              <w:t xml:space="preserve">Applying for other </w:t>
            </w:r>
            <w:proofErr w:type="gramStart"/>
            <w:r>
              <w:t>scholarship</w:t>
            </w:r>
            <w:proofErr w:type="gramEnd"/>
            <w:r>
              <w:t>, financial aid in YZU this semester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D7DD3" w14:textId="77777777" w:rsidR="00542C19" w:rsidRDefault="00000000">
            <w:pPr>
              <w:spacing w:before="80"/>
              <w:ind w:left="110" w:hanging="2"/>
            </w:pPr>
            <w:r>
              <w:rPr>
                <w:rFonts w:ascii="標楷體" w:eastAsia="標楷體" w:hAnsi="標楷體"/>
                <w:color w:val="000000"/>
              </w:rPr>
              <w:t>□勤學助學金</w:t>
            </w:r>
            <w:r>
              <w:rPr>
                <w:rFonts w:eastAsia="標楷體"/>
                <w:color w:val="000000"/>
              </w:rPr>
              <w:t>Diligence Scholarship</w:t>
            </w:r>
          </w:p>
          <w:p w14:paraId="3880DF2B" w14:textId="77777777" w:rsidR="00542C19" w:rsidRDefault="00000000">
            <w:pPr>
              <w:spacing w:before="80"/>
              <w:ind w:left="110" w:hanging="2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>外國學生</w:t>
            </w:r>
            <w:r>
              <w:rPr>
                <w:rFonts w:ascii="標楷體" w:eastAsia="標楷體" w:hAnsi="標楷體"/>
                <w:color w:val="0000CC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僑生獎助學金</w:t>
            </w:r>
            <w:r>
              <w:rPr>
                <w:rFonts w:eastAsia="標楷體"/>
                <w:color w:val="000000"/>
              </w:rPr>
              <w:t>Foreign Students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Overseas Chinese Student Scholarship</w:t>
            </w:r>
          </w:p>
          <w:p w14:paraId="42FE5474" w14:textId="77777777" w:rsidR="00542C19" w:rsidRDefault="00000000">
            <w:pPr>
              <w:spacing w:before="80"/>
              <w:ind w:left="110" w:hanging="2"/>
            </w:pPr>
            <w:r>
              <w:rPr>
                <w:rFonts w:ascii="標楷體" w:eastAsia="標楷體" w:hAnsi="標楷體"/>
                <w:color w:val="000000"/>
              </w:rPr>
              <w:t>□其他</w:t>
            </w:r>
            <w:r>
              <w:rPr>
                <w:rFonts w:eastAsia="標楷體"/>
                <w:color w:val="000000"/>
              </w:rPr>
              <w:t>Other</w:t>
            </w:r>
            <w:r>
              <w:rPr>
                <w:rFonts w:ascii="標楷體" w:eastAsia="標楷體" w:hAnsi="標楷體"/>
                <w:color w:val="000000"/>
              </w:rPr>
              <w:t xml:space="preserve"> (______________)</w:t>
            </w:r>
          </w:p>
          <w:p w14:paraId="31FACC32" w14:textId="77777777" w:rsidR="00542C19" w:rsidRDefault="00000000">
            <w:pPr>
              <w:spacing w:before="80"/>
              <w:ind w:left="110" w:hanging="2"/>
            </w:pPr>
            <w:r>
              <w:rPr>
                <w:rFonts w:ascii="標楷體" w:eastAsia="標楷體" w:hAnsi="標楷體"/>
                <w:color w:val="000000"/>
              </w:rPr>
              <w:t>□無</w:t>
            </w:r>
            <w:r>
              <w:rPr>
                <w:rFonts w:eastAsia="標楷體"/>
                <w:color w:val="000000"/>
              </w:rPr>
              <w:t>None</w:t>
            </w:r>
          </w:p>
        </w:tc>
      </w:tr>
    </w:tbl>
    <w:p w14:paraId="0D8C0421" w14:textId="77777777" w:rsidR="00542C19" w:rsidRDefault="00542C19">
      <w:pPr>
        <w:rPr>
          <w:rFonts w:eastAsia="標楷體"/>
          <w:color w:val="000000"/>
        </w:rPr>
      </w:pPr>
    </w:p>
    <w:tbl>
      <w:tblPr>
        <w:tblW w:w="101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963"/>
        <w:gridCol w:w="1440"/>
        <w:gridCol w:w="1962"/>
        <w:gridCol w:w="1298"/>
        <w:gridCol w:w="2033"/>
      </w:tblGrid>
      <w:tr w:rsidR="00542C19" w14:paraId="48920A58" w14:textId="77777777">
        <w:tblPrEx>
          <w:tblCellMar>
            <w:top w:w="0" w:type="dxa"/>
            <w:bottom w:w="0" w:type="dxa"/>
          </w:tblCellMar>
        </w:tblPrEx>
        <w:trPr>
          <w:trHeight w:val="1553"/>
          <w:jc w:val="center"/>
        </w:trPr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7248E" w14:textId="77777777" w:rsidR="00542C19" w:rsidRDefault="00000000">
            <w:pPr>
              <w:spacing w:before="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系所主任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color w:val="000000"/>
              </w:rPr>
              <w:t>核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示</w:t>
            </w:r>
            <w:r>
              <w:rPr>
                <w:rFonts w:eastAsia="標楷體"/>
                <w:color w:val="000000"/>
              </w:rPr>
              <w:t>Director/ Chair</w:t>
            </w:r>
          </w:p>
        </w:tc>
        <w:tc>
          <w:tcPr>
            <w:tcW w:w="196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228C4" w14:textId="77777777" w:rsidR="00542C19" w:rsidRDefault="00542C19">
            <w:pPr>
              <w:spacing w:before="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9E21" w14:textId="77777777" w:rsidR="00542C19" w:rsidRDefault="00000000">
            <w:pPr>
              <w:spacing w:before="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系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所</w:t>
            </w:r>
          </w:p>
          <w:p w14:paraId="68E910EE" w14:textId="77777777" w:rsidR="00542C19" w:rsidRDefault="00000000">
            <w:pPr>
              <w:spacing w:before="80"/>
              <w:jc w:val="center"/>
            </w:pPr>
            <w:r>
              <w:rPr>
                <w:rFonts w:eastAsia="標楷體"/>
                <w:color w:val="000000"/>
              </w:rPr>
              <w:t>承辦人員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</w:rPr>
              <w:t>Contact Staff</w:t>
            </w:r>
          </w:p>
        </w:tc>
        <w:tc>
          <w:tcPr>
            <w:tcW w:w="196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B7C76" w14:textId="77777777" w:rsidR="00542C19" w:rsidRDefault="00542C19">
            <w:pPr>
              <w:spacing w:before="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9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29A54" w14:textId="77777777" w:rsidR="00542C19" w:rsidRDefault="00000000">
            <w:pPr>
              <w:spacing w:before="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核發金額</w:t>
            </w:r>
          </w:p>
          <w:p w14:paraId="6B874BB9" w14:textId="77777777" w:rsidR="00542C19" w:rsidRDefault="00000000">
            <w:pPr>
              <w:spacing w:before="80"/>
              <w:jc w:val="center"/>
            </w:pPr>
            <w:r>
              <w:rPr>
                <w:rFonts w:eastAsia="標楷體"/>
              </w:rPr>
              <w:t>Planned Amount</w:t>
            </w:r>
          </w:p>
        </w:tc>
        <w:tc>
          <w:tcPr>
            <w:tcW w:w="203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0F5CA" w14:textId="77777777" w:rsidR="00542C19" w:rsidRDefault="00542C19">
            <w:pPr>
              <w:spacing w:before="80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25A3A225" w14:textId="77777777" w:rsidR="00542C19" w:rsidRDefault="00542C19">
      <w:pPr>
        <w:spacing w:before="240"/>
        <w:ind w:right="-142"/>
        <w:jc w:val="right"/>
        <w:rPr>
          <w:rFonts w:eastAsia="標楷體"/>
          <w:sz w:val="20"/>
        </w:rPr>
      </w:pPr>
    </w:p>
    <w:sectPr w:rsidR="00542C19" w:rsidSect="007C7708">
      <w:footerReference w:type="default" r:id="rId6"/>
      <w:pgSz w:w="11906" w:h="16838"/>
      <w:pgMar w:top="567" w:right="1077" w:bottom="567" w:left="1077" w:header="283" w:footer="284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8411" w14:textId="77777777" w:rsidR="00302C35" w:rsidRDefault="00302C35">
      <w:r>
        <w:separator/>
      </w:r>
    </w:p>
  </w:endnote>
  <w:endnote w:type="continuationSeparator" w:id="0">
    <w:p w14:paraId="01BE9E83" w14:textId="77777777" w:rsidR="00302C35" w:rsidRDefault="0030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65F2" w14:textId="77777777" w:rsidR="00000000" w:rsidRDefault="00000000">
    <w:pPr>
      <w:spacing w:before="240"/>
      <w:ind w:right="-142"/>
      <w:jc w:val="right"/>
    </w:pPr>
    <w:r>
      <w:rPr>
        <w:rFonts w:eastAsia="標楷體"/>
        <w:szCs w:val="24"/>
      </w:rPr>
      <w:t>ST-CP-12-CF02</w:t>
    </w:r>
    <w:r>
      <w:rPr>
        <w:rFonts w:eastAsia="標楷體"/>
        <w:color w:val="000000"/>
        <w:szCs w:val="24"/>
      </w:rPr>
      <w:t>(1.5</w:t>
    </w:r>
    <w:r>
      <w:rPr>
        <w:rFonts w:eastAsia="標楷體"/>
        <w:color w:val="000000"/>
        <w:szCs w:val="24"/>
      </w:rPr>
      <w:t>版</w:t>
    </w:r>
    <w:r>
      <w:rPr>
        <w:rFonts w:eastAsia="標楷體"/>
        <w:color w:val="000000"/>
        <w:szCs w:val="24"/>
      </w:rPr>
      <w:t>)/113.05.10</w:t>
    </w:r>
    <w:r>
      <w:rPr>
        <w:rFonts w:eastAsia="標楷體"/>
        <w:color w:val="000000"/>
        <w:szCs w:val="24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0527" w14:textId="77777777" w:rsidR="00302C35" w:rsidRDefault="00302C35">
      <w:r>
        <w:rPr>
          <w:color w:val="000000"/>
        </w:rPr>
        <w:separator/>
      </w:r>
    </w:p>
  </w:footnote>
  <w:footnote w:type="continuationSeparator" w:id="0">
    <w:p w14:paraId="75F0AE19" w14:textId="77777777" w:rsidR="00302C35" w:rsidRDefault="00302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drawingGridHorizontalSpacing w:val="120"/>
  <w:drawingGridVerticalSpacing w:val="3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2C19"/>
    <w:rsid w:val="002A0722"/>
    <w:rsid w:val="00302C35"/>
    <w:rsid w:val="00542C19"/>
    <w:rsid w:val="007C7708"/>
    <w:rsid w:val="009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66F2D"/>
  <w15:docId w15:val="{C1058806-01F3-479A-85F2-F134F7B3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元智大學88學年度大學部『有庠獎學金』申請書</dc:title>
  <dc:subject/>
  <dc:creator>YZU</dc:creator>
  <cp:lastModifiedBy>李姝諍(職員)</cp:lastModifiedBy>
  <cp:revision>3</cp:revision>
  <cp:lastPrinted>2004-06-10T01:59:00Z</cp:lastPrinted>
  <dcterms:created xsi:type="dcterms:W3CDTF">2025-02-11T00:31:00Z</dcterms:created>
  <dcterms:modified xsi:type="dcterms:W3CDTF">2025-02-11T00:33:00Z</dcterms:modified>
</cp:coreProperties>
</file>